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06D2F3D9" w:rsidR="00CF15F9" w:rsidRDefault="4EED9BC6" w:rsidP="009050AB">
      <w:pPr>
        <w:spacing w:after="0" w:line="240" w:lineRule="auto"/>
        <w:jc w:val="center"/>
        <w:rPr>
          <w:rFonts w:eastAsia="Times New Roman"/>
          <w:b/>
          <w:bCs/>
          <w:color w:val="222426"/>
          <w:sz w:val="24"/>
          <w:szCs w:val="24"/>
          <w:lang w:eastAsia="en-IE"/>
        </w:rPr>
      </w:pPr>
      <w:r>
        <w:rPr>
          <w:noProof/>
          <w:lang w:eastAsia="en-IE"/>
        </w:rPr>
        <w:drawing>
          <wp:inline distT="0" distB="0" distL="0" distR="0" wp14:anchorId="5C296E2A" wp14:editId="1665A3D5">
            <wp:extent cx="2790825" cy="1273314"/>
            <wp:effectExtent l="0" t="0" r="0" b="0"/>
            <wp:docPr id="294587899" name="Picture 294587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27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CF15F9" w:rsidRDefault="00CF15F9" w:rsidP="00CF15F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426"/>
          <w:sz w:val="24"/>
          <w:szCs w:val="24"/>
          <w:lang w:eastAsia="en-IE"/>
        </w:rPr>
      </w:pPr>
    </w:p>
    <w:p w14:paraId="02EB378F" w14:textId="77777777" w:rsidR="00CF15F9" w:rsidRDefault="00CF15F9" w:rsidP="00CF15F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426"/>
          <w:sz w:val="24"/>
          <w:szCs w:val="24"/>
          <w:lang w:eastAsia="en-IE"/>
        </w:rPr>
      </w:pPr>
    </w:p>
    <w:p w14:paraId="6A05A809" w14:textId="77777777" w:rsidR="00CF15F9" w:rsidRDefault="00CF15F9" w:rsidP="00CF15F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426"/>
          <w:sz w:val="24"/>
          <w:szCs w:val="24"/>
          <w:lang w:eastAsia="en-IE"/>
        </w:rPr>
      </w:pPr>
      <w:bookmarkStart w:id="0" w:name="_GoBack"/>
    </w:p>
    <w:bookmarkEnd w:id="0"/>
    <w:p w14:paraId="1E5ED731" w14:textId="77777777" w:rsidR="009050AB" w:rsidRDefault="00CF15F9" w:rsidP="009050AB">
      <w:pPr>
        <w:shd w:val="clear" w:color="auto" w:fill="70AD47" w:themeFill="accent6"/>
        <w:rPr>
          <w:b/>
          <w:color w:val="FFFFFF" w:themeColor="background1"/>
          <w:sz w:val="28"/>
          <w:szCs w:val="28"/>
        </w:rPr>
      </w:pPr>
      <w:r w:rsidRPr="009050AB">
        <w:rPr>
          <w:b/>
          <w:color w:val="FFFFFF" w:themeColor="background1"/>
          <w:sz w:val="28"/>
          <w:szCs w:val="28"/>
        </w:rPr>
        <w:t xml:space="preserve">The Community Education Service is part of LOETB’s Further Education and Training Service.  </w:t>
      </w:r>
    </w:p>
    <w:p w14:paraId="0490A21B" w14:textId="18AF766C" w:rsidR="00CF15F9" w:rsidRPr="009050AB" w:rsidRDefault="00CF15F9" w:rsidP="009050AB">
      <w:pPr>
        <w:shd w:val="clear" w:color="auto" w:fill="70AD47" w:themeFill="accent6"/>
        <w:rPr>
          <w:b/>
          <w:color w:val="FFFFFF" w:themeColor="background1"/>
          <w:sz w:val="28"/>
          <w:szCs w:val="28"/>
        </w:rPr>
      </w:pPr>
      <w:r w:rsidRPr="009050AB">
        <w:rPr>
          <w:b/>
          <w:color w:val="FFFFFF" w:themeColor="background1"/>
          <w:sz w:val="28"/>
          <w:szCs w:val="28"/>
        </w:rPr>
        <w:t>It funds groups across Laois and Offaly through tuition hours or grants.</w:t>
      </w:r>
    </w:p>
    <w:p w14:paraId="5A39BBE3" w14:textId="77777777" w:rsidR="00CF15F9" w:rsidRDefault="00CF15F9" w:rsidP="00CF15F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426"/>
          <w:sz w:val="24"/>
          <w:szCs w:val="24"/>
          <w:lang w:eastAsia="en-IE"/>
        </w:rPr>
      </w:pPr>
    </w:p>
    <w:p w14:paraId="41C8F396" w14:textId="77777777" w:rsidR="00CF15F9" w:rsidRDefault="00CF15F9" w:rsidP="00CF15F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426"/>
          <w:sz w:val="24"/>
          <w:szCs w:val="24"/>
          <w:lang w:eastAsia="en-IE"/>
        </w:rPr>
      </w:pPr>
    </w:p>
    <w:p w14:paraId="30A89158" w14:textId="77777777" w:rsidR="00CF15F9" w:rsidRPr="00CF15F9" w:rsidRDefault="00CF15F9" w:rsidP="00CF15F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426"/>
          <w:sz w:val="28"/>
          <w:szCs w:val="28"/>
          <w:lang w:eastAsia="en-IE"/>
        </w:rPr>
      </w:pPr>
      <w:r w:rsidRPr="00CF15F9">
        <w:rPr>
          <w:rFonts w:eastAsia="Times New Roman" w:cstheme="minorHAnsi"/>
          <w:b/>
          <w:bCs/>
          <w:color w:val="222426"/>
          <w:sz w:val="28"/>
          <w:szCs w:val="28"/>
          <w:lang w:eastAsia="en-IE"/>
        </w:rPr>
        <w:t>Terms and Conditions</w:t>
      </w:r>
    </w:p>
    <w:p w14:paraId="72A3D3EC" w14:textId="77777777" w:rsidR="00CF15F9" w:rsidRPr="00777774" w:rsidRDefault="00CF15F9" w:rsidP="00CF15F9">
      <w:pPr>
        <w:shd w:val="clear" w:color="auto" w:fill="FFFFFF"/>
        <w:spacing w:after="0" w:line="240" w:lineRule="auto"/>
        <w:rPr>
          <w:rFonts w:eastAsia="Times New Roman" w:cstheme="minorHAnsi"/>
          <w:color w:val="222426"/>
          <w:sz w:val="24"/>
          <w:szCs w:val="24"/>
          <w:lang w:eastAsia="en-IE"/>
        </w:rPr>
      </w:pPr>
    </w:p>
    <w:p w14:paraId="16B3F691" w14:textId="2B87160C" w:rsidR="00CF15F9" w:rsidRPr="00777774" w:rsidRDefault="00CF15F9" w:rsidP="00CF15F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color w:val="222426"/>
          <w:sz w:val="24"/>
          <w:szCs w:val="24"/>
          <w:lang w:eastAsia="en-IE"/>
        </w:rPr>
      </w:pPr>
      <w:r w:rsidRPr="00777774">
        <w:rPr>
          <w:rFonts w:eastAsia="Times New Roman" w:cstheme="minorHAnsi"/>
          <w:color w:val="222426"/>
          <w:sz w:val="24"/>
          <w:szCs w:val="24"/>
          <w:lang w:eastAsia="en-IE"/>
        </w:rPr>
        <w:t>A minimum of 10 participants is required for each group applying f</w:t>
      </w:r>
      <w:r w:rsidR="009050AB">
        <w:rPr>
          <w:rFonts w:eastAsia="Times New Roman" w:cstheme="minorHAnsi"/>
          <w:color w:val="222426"/>
          <w:sz w:val="24"/>
          <w:szCs w:val="24"/>
          <w:lang w:eastAsia="en-IE"/>
        </w:rPr>
        <w:t>or Community Education funding</w:t>
      </w:r>
      <w:r w:rsidR="00BA38A8">
        <w:rPr>
          <w:rFonts w:eastAsia="Times New Roman" w:cstheme="minorHAnsi"/>
          <w:color w:val="222426"/>
          <w:sz w:val="24"/>
          <w:szCs w:val="24"/>
          <w:lang w:eastAsia="en-IE"/>
        </w:rPr>
        <w:t xml:space="preserve">. </w:t>
      </w:r>
    </w:p>
    <w:p w14:paraId="6003E8AB" w14:textId="77777777" w:rsidR="00CF15F9" w:rsidRDefault="00CF15F9" w:rsidP="00CF15F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color w:val="222426"/>
          <w:sz w:val="24"/>
          <w:szCs w:val="24"/>
          <w:lang w:eastAsia="en-IE"/>
        </w:rPr>
      </w:pPr>
      <w:r w:rsidRPr="00777774">
        <w:rPr>
          <w:rFonts w:eastAsia="Times New Roman" w:cstheme="minorHAnsi"/>
          <w:color w:val="222426"/>
          <w:sz w:val="24"/>
          <w:szCs w:val="24"/>
          <w:lang w:eastAsia="en-IE"/>
        </w:rPr>
        <w:t>While every effort will be made to accommodate courses in the times and dates requested by the group, this may not always be possible.</w:t>
      </w:r>
    </w:p>
    <w:p w14:paraId="4E16C4AA" w14:textId="77777777" w:rsidR="00BA38A8" w:rsidRPr="00BA38A8" w:rsidRDefault="00CF15F9" w:rsidP="00BA38A8">
      <w:pPr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color w:val="222426"/>
          <w:sz w:val="24"/>
          <w:szCs w:val="24"/>
          <w:lang w:eastAsia="en-IE"/>
        </w:rPr>
      </w:pPr>
      <w:r w:rsidRPr="00777774">
        <w:rPr>
          <w:rFonts w:eastAsia="Times New Roman" w:cstheme="minorHAnsi"/>
          <w:color w:val="222426"/>
          <w:sz w:val="24"/>
          <w:szCs w:val="24"/>
          <w:lang w:eastAsia="en-IE"/>
        </w:rPr>
        <w:t xml:space="preserve">Participants for all Community Education programmes must complete a student </w:t>
      </w:r>
      <w:proofErr w:type="gramStart"/>
      <w:r w:rsidRPr="00777774">
        <w:rPr>
          <w:rFonts w:eastAsia="Times New Roman" w:cstheme="minorHAnsi"/>
          <w:color w:val="222426"/>
          <w:sz w:val="24"/>
          <w:szCs w:val="24"/>
          <w:lang w:eastAsia="en-IE"/>
        </w:rPr>
        <w:t>registration</w:t>
      </w:r>
      <w:proofErr w:type="gramEnd"/>
      <w:r w:rsidRPr="00777774">
        <w:rPr>
          <w:rFonts w:eastAsia="Times New Roman" w:cstheme="minorHAnsi"/>
          <w:color w:val="222426"/>
          <w:sz w:val="24"/>
          <w:szCs w:val="24"/>
          <w:lang w:eastAsia="en-IE"/>
        </w:rPr>
        <w:t xml:space="preserve"> form – PPS numbers and date of birth are essential. The form will be collected by the tutor and returned to the Community Education Facilitator.</w:t>
      </w:r>
    </w:p>
    <w:p w14:paraId="7297E5C1" w14:textId="77777777" w:rsidR="00CF15F9" w:rsidRPr="00777774" w:rsidRDefault="00CF15F9" w:rsidP="00CF15F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color w:val="222426"/>
          <w:sz w:val="24"/>
          <w:szCs w:val="24"/>
          <w:lang w:eastAsia="en-IE"/>
        </w:rPr>
      </w:pPr>
      <w:r w:rsidRPr="00777774">
        <w:rPr>
          <w:rFonts w:eastAsia="Times New Roman" w:cstheme="minorHAnsi"/>
          <w:color w:val="222426"/>
          <w:sz w:val="24"/>
          <w:szCs w:val="24"/>
          <w:lang w:eastAsia="en-IE"/>
        </w:rPr>
        <w:t>Laois and Offaly ETB reserve the right to request further information before processing applications.</w:t>
      </w:r>
    </w:p>
    <w:p w14:paraId="34FE7097" w14:textId="77777777" w:rsidR="00CF15F9" w:rsidRPr="00777774" w:rsidRDefault="00CF15F9" w:rsidP="00CF15F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color w:val="222426"/>
          <w:sz w:val="24"/>
          <w:szCs w:val="24"/>
          <w:lang w:eastAsia="en-IE"/>
        </w:rPr>
      </w:pPr>
      <w:r w:rsidRPr="00777774">
        <w:rPr>
          <w:rFonts w:eastAsia="Times New Roman" w:cstheme="minorHAnsi"/>
          <w:color w:val="222426"/>
          <w:sz w:val="24"/>
          <w:szCs w:val="24"/>
          <w:lang w:eastAsia="en-IE"/>
        </w:rPr>
        <w:t>Laois and Offaly ETB may refer groups and/or individuals requiring additional support where appropriate to other sections within Laois and Offaly ETB</w:t>
      </w:r>
    </w:p>
    <w:p w14:paraId="5E58A3D5" w14:textId="77777777" w:rsidR="00CF15F9" w:rsidRPr="00777774" w:rsidRDefault="00CF15F9" w:rsidP="00CF15F9">
      <w:pPr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color w:val="222426"/>
          <w:sz w:val="24"/>
          <w:szCs w:val="24"/>
          <w:lang w:eastAsia="en-IE"/>
        </w:rPr>
      </w:pPr>
      <w:r w:rsidRPr="00777774">
        <w:rPr>
          <w:rFonts w:eastAsia="Times New Roman" w:cstheme="minorHAnsi"/>
          <w:color w:val="222426"/>
          <w:sz w:val="24"/>
          <w:szCs w:val="24"/>
          <w:lang w:eastAsia="en-IE"/>
        </w:rPr>
        <w:t>Course organisers must acknowledge Laois and Offaly ETB in the advertisement of any programmes or courses supported by Community Education.</w:t>
      </w:r>
    </w:p>
    <w:p w14:paraId="0D0B940D" w14:textId="77777777" w:rsidR="00CF15F9" w:rsidRPr="00777774" w:rsidRDefault="00CF15F9" w:rsidP="00CF15F9">
      <w:pPr>
        <w:spacing w:line="360" w:lineRule="auto"/>
        <w:rPr>
          <w:rFonts w:cstheme="minorHAnsi"/>
          <w:sz w:val="24"/>
          <w:szCs w:val="24"/>
        </w:rPr>
      </w:pPr>
    </w:p>
    <w:p w14:paraId="0E27B00A" w14:textId="77777777" w:rsidR="00CF15F9" w:rsidRPr="00777774" w:rsidRDefault="00CF15F9" w:rsidP="00CF15F9">
      <w:pPr>
        <w:spacing w:line="360" w:lineRule="auto"/>
        <w:rPr>
          <w:rFonts w:cstheme="minorHAnsi"/>
          <w:sz w:val="24"/>
          <w:szCs w:val="24"/>
        </w:rPr>
      </w:pPr>
    </w:p>
    <w:p w14:paraId="60061E4C" w14:textId="77777777" w:rsidR="008E650D" w:rsidRDefault="008E650D"/>
    <w:sectPr w:rsidR="008E65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4AC4"/>
    <w:multiLevelType w:val="multilevel"/>
    <w:tmpl w:val="0106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F9"/>
    <w:rsid w:val="008E650D"/>
    <w:rsid w:val="009050AB"/>
    <w:rsid w:val="009B2CA6"/>
    <w:rsid w:val="00BA38A8"/>
    <w:rsid w:val="00CF15F9"/>
    <w:rsid w:val="4452F68D"/>
    <w:rsid w:val="469EC1E2"/>
    <w:rsid w:val="4EED9BC6"/>
    <w:rsid w:val="6CFA50F8"/>
    <w:rsid w:val="70A478E4"/>
    <w:rsid w:val="78BF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C3B2D"/>
  <w15:chartTrackingRefBased/>
  <w15:docId w15:val="{00C31ABE-7944-4DE9-9F7A-FDDD7AD6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Dunne</dc:creator>
  <cp:keywords/>
  <dc:description/>
  <cp:lastModifiedBy>Suzanne Hoey</cp:lastModifiedBy>
  <cp:revision>2</cp:revision>
  <dcterms:created xsi:type="dcterms:W3CDTF">2022-03-21T15:14:00Z</dcterms:created>
  <dcterms:modified xsi:type="dcterms:W3CDTF">2022-03-21T15:14:00Z</dcterms:modified>
</cp:coreProperties>
</file>